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FA249D" w:rsidRPr="00FA249D">
        <w:t>Слесарь по ремонту подвижного состава</w:t>
      </w:r>
      <w:r w:rsidR="00683B1C" w:rsidRPr="00FA249D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7089D" w:rsidRPr="0037089D" w:rsidRDefault="0037089D" w:rsidP="003708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7089D">
              <w:rPr>
                <w:sz w:val="24"/>
              </w:rPr>
              <w:t>Свойства металлов и сплавов</w:t>
            </w:r>
          </w:p>
          <w:p w:rsidR="0037089D" w:rsidRPr="0037089D" w:rsidRDefault="0037089D" w:rsidP="003708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7089D">
              <w:rPr>
                <w:sz w:val="24"/>
              </w:rPr>
              <w:t>Черные металлы и сплавы</w:t>
            </w:r>
          </w:p>
          <w:p w:rsidR="0037089D" w:rsidRPr="0037089D" w:rsidRDefault="0037089D" w:rsidP="003708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7089D">
              <w:rPr>
                <w:sz w:val="24"/>
              </w:rPr>
              <w:t>Цветные металлы и их сплавы</w:t>
            </w:r>
          </w:p>
          <w:p w:rsidR="0037089D" w:rsidRPr="0037089D" w:rsidRDefault="0037089D" w:rsidP="003708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7089D">
              <w:rPr>
                <w:sz w:val="24"/>
              </w:rPr>
              <w:t xml:space="preserve">Обработка металлов </w:t>
            </w:r>
          </w:p>
          <w:p w:rsidR="00F92A18" w:rsidRDefault="0037089D" w:rsidP="0037089D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37089D">
              <w:rPr>
                <w:sz w:val="24"/>
              </w:rPr>
              <w:t>Коррозия металлов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B2F4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B2F4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 w:rsidR="0037089D">
        <w:t>«Чтение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225B1C" w:rsidP="00DB4C5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 xml:space="preserve">с основами </w:t>
            </w:r>
            <w:r w:rsidR="0037089D">
              <w:rPr>
                <w:sz w:val="24"/>
              </w:rPr>
              <w:t>чтения чертежей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7089D" w:rsidRPr="0037089D" w:rsidRDefault="0037089D" w:rsidP="003708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7089D">
              <w:rPr>
                <w:sz w:val="24"/>
              </w:rPr>
              <w:t>Общие сведения о чертежах</w:t>
            </w:r>
          </w:p>
          <w:p w:rsidR="00225B1C" w:rsidRDefault="0037089D" w:rsidP="003708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7089D">
              <w:rPr>
                <w:sz w:val="24"/>
              </w:rPr>
              <w:t>Сборочные чертежи. Схемы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6B2F4E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6B2F4E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225B1C" w:rsidRDefault="00225B1C">
      <w:pPr>
        <w:spacing w:before="11"/>
        <w:rPr>
          <w:b/>
          <w:sz w:val="23"/>
        </w:rPr>
      </w:pPr>
    </w:p>
    <w:p w:rsidR="006F1E8E" w:rsidRDefault="006F1E8E">
      <w:pPr>
        <w:spacing w:before="3" w:after="1"/>
        <w:rPr>
          <w:b/>
          <w:sz w:val="24"/>
        </w:rPr>
      </w:pPr>
      <w:bookmarkStart w:id="1" w:name="_Hlk127283558"/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37089D">
        <w:t>№ 3</w:t>
      </w:r>
      <w:r>
        <w:rPr>
          <w:spacing w:val="-2"/>
        </w:rPr>
        <w:t xml:space="preserve"> </w:t>
      </w:r>
      <w:r>
        <w:t>«</w:t>
      </w:r>
      <w:r w:rsidR="0037089D" w:rsidRPr="0037089D">
        <w:t>Допуски и технические измерения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DB4C5D" w:rsidP="0037089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 xml:space="preserve">с основами </w:t>
            </w:r>
            <w:r w:rsidR="0037089D">
              <w:rPr>
                <w:sz w:val="24"/>
              </w:rPr>
              <w:t>допусков и технических измерений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7089D" w:rsidRPr="0037089D" w:rsidRDefault="0037089D" w:rsidP="003708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7089D">
              <w:rPr>
                <w:sz w:val="24"/>
              </w:rPr>
              <w:t>Основы стандартизации</w:t>
            </w:r>
          </w:p>
          <w:p w:rsidR="0037089D" w:rsidRPr="0037089D" w:rsidRDefault="0037089D" w:rsidP="003708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7089D">
              <w:rPr>
                <w:sz w:val="24"/>
              </w:rPr>
              <w:t>Взаимозаменяемость деталей, узлов и механизмов</w:t>
            </w:r>
          </w:p>
          <w:p w:rsidR="0037089D" w:rsidRPr="0037089D" w:rsidRDefault="0037089D" w:rsidP="003708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7089D">
              <w:rPr>
                <w:sz w:val="24"/>
              </w:rPr>
              <w:t>Технические измерения</w:t>
            </w:r>
          </w:p>
          <w:p w:rsidR="0037089D" w:rsidRPr="0037089D" w:rsidRDefault="0037089D" w:rsidP="003708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7089D">
              <w:rPr>
                <w:sz w:val="24"/>
              </w:rPr>
              <w:t>Средства измерения и контроля</w:t>
            </w:r>
          </w:p>
          <w:p w:rsidR="0037089D" w:rsidRPr="0037089D" w:rsidRDefault="0037089D" w:rsidP="003708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7089D">
              <w:rPr>
                <w:sz w:val="24"/>
              </w:rPr>
              <w:t>Допуски углов и посадки конусов и гладких цилиндрических деталей</w:t>
            </w:r>
          </w:p>
          <w:p w:rsidR="0037089D" w:rsidRPr="0037089D" w:rsidRDefault="0037089D" w:rsidP="003708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7089D">
              <w:rPr>
                <w:sz w:val="24"/>
              </w:rPr>
              <w:t>Допуски, посадки и контроль шпоночных и шлицевых деталей</w:t>
            </w:r>
          </w:p>
          <w:p w:rsidR="00DB4C5D" w:rsidRDefault="0037089D" w:rsidP="003708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7089D">
              <w:rPr>
                <w:sz w:val="24"/>
              </w:rPr>
              <w:t xml:space="preserve">Допуски, посадки и контроль метрических </w:t>
            </w:r>
            <w:proofErr w:type="spellStart"/>
            <w:r w:rsidRPr="0037089D">
              <w:rPr>
                <w:sz w:val="24"/>
              </w:rPr>
              <w:t>резьб</w:t>
            </w:r>
            <w:proofErr w:type="spellEnd"/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6B2F4E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6B2F4E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2451F1" w:rsidRDefault="002451F1" w:rsidP="002451F1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 «Электротехника»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451F1" w:rsidTr="00F439A0">
        <w:trPr>
          <w:trHeight w:val="554"/>
        </w:trPr>
        <w:tc>
          <w:tcPr>
            <w:tcW w:w="2943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>с основами электротехники</w:t>
            </w:r>
          </w:p>
        </w:tc>
      </w:tr>
      <w:tr w:rsidR="002451F1" w:rsidTr="00F439A0">
        <w:trPr>
          <w:trHeight w:val="607"/>
        </w:trPr>
        <w:tc>
          <w:tcPr>
            <w:tcW w:w="2943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451F1" w:rsidRPr="002451F1" w:rsidRDefault="002451F1" w:rsidP="002451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451F1">
              <w:rPr>
                <w:sz w:val="24"/>
              </w:rPr>
              <w:t>Постоянный и переменный ток</w:t>
            </w:r>
          </w:p>
          <w:p w:rsidR="002451F1" w:rsidRPr="002451F1" w:rsidRDefault="002451F1" w:rsidP="002451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451F1">
              <w:rPr>
                <w:sz w:val="24"/>
              </w:rPr>
              <w:t>Трансформаторы. Электродвигатели</w:t>
            </w:r>
          </w:p>
          <w:p w:rsidR="002451F1" w:rsidRDefault="002451F1" w:rsidP="002451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451F1">
              <w:rPr>
                <w:sz w:val="24"/>
              </w:rPr>
              <w:t>Пускорегулирующая и защитная аппаратура</w:t>
            </w:r>
          </w:p>
        </w:tc>
      </w:tr>
      <w:tr w:rsidR="002451F1" w:rsidTr="00F439A0">
        <w:trPr>
          <w:trHeight w:val="2454"/>
        </w:trPr>
        <w:tc>
          <w:tcPr>
            <w:tcW w:w="2943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451F1" w:rsidRDefault="006B2F4E" w:rsidP="002451F1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2451F1">
                <w:rPr>
                  <w:sz w:val="24"/>
                </w:rPr>
                <w:t>www.rsl.ru</w:t>
              </w:r>
              <w:r w:rsidR="002451F1">
                <w:rPr>
                  <w:spacing w:val="-2"/>
                  <w:sz w:val="24"/>
                </w:rPr>
                <w:t xml:space="preserve"> </w:t>
              </w:r>
            </w:hyperlink>
            <w:r w:rsidR="002451F1">
              <w:rPr>
                <w:sz w:val="24"/>
              </w:rPr>
              <w:t>—</w:t>
            </w:r>
            <w:r w:rsidR="002451F1">
              <w:rPr>
                <w:spacing w:val="-2"/>
                <w:sz w:val="24"/>
              </w:rPr>
              <w:t xml:space="preserve"> </w:t>
            </w:r>
            <w:r w:rsidR="002451F1">
              <w:rPr>
                <w:sz w:val="24"/>
              </w:rPr>
              <w:t>российская</w:t>
            </w:r>
            <w:r w:rsidR="002451F1">
              <w:rPr>
                <w:spacing w:val="-2"/>
                <w:sz w:val="24"/>
              </w:rPr>
              <w:t xml:space="preserve"> </w:t>
            </w:r>
            <w:r w:rsidR="002451F1">
              <w:rPr>
                <w:sz w:val="24"/>
              </w:rPr>
              <w:t>государственная</w:t>
            </w:r>
            <w:r w:rsidR="002451F1">
              <w:rPr>
                <w:spacing w:val="-2"/>
                <w:sz w:val="24"/>
              </w:rPr>
              <w:t xml:space="preserve"> </w:t>
            </w:r>
            <w:r w:rsidR="002451F1">
              <w:rPr>
                <w:sz w:val="24"/>
              </w:rPr>
              <w:t>библиотека</w:t>
            </w:r>
          </w:p>
          <w:p w:rsidR="002451F1" w:rsidRDefault="006B2F4E" w:rsidP="002451F1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2451F1">
                <w:rPr>
                  <w:sz w:val="24"/>
                </w:rPr>
                <w:t>www.elibrary.ru</w:t>
              </w:r>
              <w:r w:rsidR="002451F1">
                <w:rPr>
                  <w:spacing w:val="-2"/>
                  <w:sz w:val="24"/>
                </w:rPr>
                <w:t xml:space="preserve"> </w:t>
              </w:r>
            </w:hyperlink>
            <w:r w:rsidR="002451F1">
              <w:rPr>
                <w:sz w:val="24"/>
              </w:rPr>
              <w:t>—</w:t>
            </w:r>
            <w:r w:rsidR="002451F1">
              <w:rPr>
                <w:spacing w:val="-3"/>
                <w:sz w:val="24"/>
              </w:rPr>
              <w:t xml:space="preserve"> </w:t>
            </w:r>
            <w:r w:rsidR="002451F1">
              <w:rPr>
                <w:sz w:val="24"/>
              </w:rPr>
              <w:t>научная</w:t>
            </w:r>
            <w:r w:rsidR="002451F1">
              <w:rPr>
                <w:spacing w:val="-3"/>
                <w:sz w:val="24"/>
              </w:rPr>
              <w:t xml:space="preserve"> </w:t>
            </w:r>
            <w:r w:rsidR="002451F1">
              <w:rPr>
                <w:sz w:val="24"/>
              </w:rPr>
              <w:t>электронная</w:t>
            </w:r>
            <w:r w:rsidR="002451F1">
              <w:rPr>
                <w:spacing w:val="-3"/>
                <w:sz w:val="24"/>
              </w:rPr>
              <w:t xml:space="preserve"> </w:t>
            </w:r>
            <w:r w:rsidR="002451F1">
              <w:rPr>
                <w:sz w:val="24"/>
              </w:rPr>
              <w:t>библиотека</w:t>
            </w:r>
          </w:p>
          <w:p w:rsidR="002451F1" w:rsidRDefault="002451F1" w:rsidP="002451F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451F1" w:rsidRPr="006F1E8E" w:rsidRDefault="002451F1" w:rsidP="002451F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451F1" w:rsidRPr="006F1E8E" w:rsidRDefault="002451F1" w:rsidP="002451F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451F1" w:rsidRDefault="002451F1" w:rsidP="002451F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451F1" w:rsidRDefault="002451F1" w:rsidP="002451F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451F1" w:rsidTr="00F439A0">
        <w:trPr>
          <w:trHeight w:val="551"/>
        </w:trPr>
        <w:tc>
          <w:tcPr>
            <w:tcW w:w="2943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451F1" w:rsidTr="00F439A0">
        <w:trPr>
          <w:trHeight w:val="551"/>
        </w:trPr>
        <w:tc>
          <w:tcPr>
            <w:tcW w:w="2943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451F1" w:rsidTr="00F439A0">
        <w:trPr>
          <w:trHeight w:val="551"/>
        </w:trPr>
        <w:tc>
          <w:tcPr>
            <w:tcW w:w="2943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37089D" w:rsidRDefault="0037089D" w:rsidP="00DB4C5D">
      <w:pPr>
        <w:spacing w:before="11"/>
        <w:rPr>
          <w:b/>
          <w:sz w:val="23"/>
        </w:rPr>
      </w:pPr>
    </w:p>
    <w:p w:rsidR="002451F1" w:rsidRDefault="002451F1" w:rsidP="002451F1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5 «Слесарное дело»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451F1" w:rsidTr="00F439A0">
        <w:trPr>
          <w:trHeight w:val="554"/>
        </w:trPr>
        <w:tc>
          <w:tcPr>
            <w:tcW w:w="2943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451F1" w:rsidRDefault="002451F1" w:rsidP="002451F1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>с основами слесарного дела</w:t>
            </w:r>
          </w:p>
        </w:tc>
      </w:tr>
      <w:tr w:rsidR="002451F1" w:rsidTr="00F439A0">
        <w:trPr>
          <w:trHeight w:val="607"/>
        </w:trPr>
        <w:tc>
          <w:tcPr>
            <w:tcW w:w="2943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451F1" w:rsidRPr="002451F1" w:rsidRDefault="002451F1" w:rsidP="002451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451F1">
              <w:rPr>
                <w:sz w:val="24"/>
              </w:rPr>
              <w:t>Организация рабочего места слесаря</w:t>
            </w:r>
          </w:p>
          <w:p w:rsidR="002451F1" w:rsidRPr="002451F1" w:rsidRDefault="002451F1" w:rsidP="002451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451F1">
              <w:rPr>
                <w:sz w:val="24"/>
              </w:rPr>
              <w:t>Инструмент, применяемый в слесарном деле</w:t>
            </w:r>
          </w:p>
          <w:p w:rsidR="002451F1" w:rsidRPr="002451F1" w:rsidRDefault="002451F1" w:rsidP="002451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451F1">
              <w:rPr>
                <w:sz w:val="24"/>
              </w:rPr>
              <w:t>Слесарные работы</w:t>
            </w:r>
          </w:p>
          <w:p w:rsidR="002451F1" w:rsidRPr="002451F1" w:rsidRDefault="002451F1" w:rsidP="002451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451F1">
              <w:rPr>
                <w:sz w:val="24"/>
              </w:rPr>
              <w:t>Слесарные механосборочные работы</w:t>
            </w:r>
          </w:p>
          <w:p w:rsidR="002451F1" w:rsidRDefault="002451F1" w:rsidP="002451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451F1">
              <w:rPr>
                <w:sz w:val="24"/>
              </w:rPr>
              <w:t>Слесарные ремонтные работы</w:t>
            </w:r>
          </w:p>
        </w:tc>
      </w:tr>
      <w:tr w:rsidR="002451F1" w:rsidTr="00F439A0">
        <w:trPr>
          <w:trHeight w:val="2454"/>
        </w:trPr>
        <w:tc>
          <w:tcPr>
            <w:tcW w:w="2943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451F1" w:rsidRDefault="006B2F4E" w:rsidP="002451F1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2451F1">
                <w:rPr>
                  <w:sz w:val="24"/>
                </w:rPr>
                <w:t>www.rsl.ru</w:t>
              </w:r>
              <w:r w:rsidR="002451F1">
                <w:rPr>
                  <w:spacing w:val="-2"/>
                  <w:sz w:val="24"/>
                </w:rPr>
                <w:t xml:space="preserve"> </w:t>
              </w:r>
            </w:hyperlink>
            <w:r w:rsidR="002451F1">
              <w:rPr>
                <w:sz w:val="24"/>
              </w:rPr>
              <w:t>—</w:t>
            </w:r>
            <w:r w:rsidR="002451F1">
              <w:rPr>
                <w:spacing w:val="-2"/>
                <w:sz w:val="24"/>
              </w:rPr>
              <w:t xml:space="preserve"> </w:t>
            </w:r>
            <w:r w:rsidR="002451F1">
              <w:rPr>
                <w:sz w:val="24"/>
              </w:rPr>
              <w:t>российская</w:t>
            </w:r>
            <w:r w:rsidR="002451F1">
              <w:rPr>
                <w:spacing w:val="-2"/>
                <w:sz w:val="24"/>
              </w:rPr>
              <w:t xml:space="preserve"> </w:t>
            </w:r>
            <w:r w:rsidR="002451F1">
              <w:rPr>
                <w:sz w:val="24"/>
              </w:rPr>
              <w:t>государственная</w:t>
            </w:r>
            <w:r w:rsidR="002451F1">
              <w:rPr>
                <w:spacing w:val="-2"/>
                <w:sz w:val="24"/>
              </w:rPr>
              <w:t xml:space="preserve"> </w:t>
            </w:r>
            <w:r w:rsidR="002451F1">
              <w:rPr>
                <w:sz w:val="24"/>
              </w:rPr>
              <w:t>библиотека</w:t>
            </w:r>
          </w:p>
          <w:p w:rsidR="002451F1" w:rsidRDefault="006B2F4E" w:rsidP="002451F1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2451F1">
                <w:rPr>
                  <w:sz w:val="24"/>
                </w:rPr>
                <w:t>www.elibrary.ru</w:t>
              </w:r>
              <w:r w:rsidR="002451F1">
                <w:rPr>
                  <w:spacing w:val="-2"/>
                  <w:sz w:val="24"/>
                </w:rPr>
                <w:t xml:space="preserve"> </w:t>
              </w:r>
            </w:hyperlink>
            <w:r w:rsidR="002451F1">
              <w:rPr>
                <w:sz w:val="24"/>
              </w:rPr>
              <w:t>—</w:t>
            </w:r>
            <w:r w:rsidR="002451F1">
              <w:rPr>
                <w:spacing w:val="-3"/>
                <w:sz w:val="24"/>
              </w:rPr>
              <w:t xml:space="preserve"> </w:t>
            </w:r>
            <w:r w:rsidR="002451F1">
              <w:rPr>
                <w:sz w:val="24"/>
              </w:rPr>
              <w:t>научная</w:t>
            </w:r>
            <w:r w:rsidR="002451F1">
              <w:rPr>
                <w:spacing w:val="-3"/>
                <w:sz w:val="24"/>
              </w:rPr>
              <w:t xml:space="preserve"> </w:t>
            </w:r>
            <w:r w:rsidR="002451F1">
              <w:rPr>
                <w:sz w:val="24"/>
              </w:rPr>
              <w:t>электронная</w:t>
            </w:r>
            <w:r w:rsidR="002451F1">
              <w:rPr>
                <w:spacing w:val="-3"/>
                <w:sz w:val="24"/>
              </w:rPr>
              <w:t xml:space="preserve"> </w:t>
            </w:r>
            <w:r w:rsidR="002451F1">
              <w:rPr>
                <w:sz w:val="24"/>
              </w:rPr>
              <w:t>библиотека</w:t>
            </w:r>
          </w:p>
          <w:p w:rsidR="002451F1" w:rsidRDefault="002451F1" w:rsidP="002451F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451F1" w:rsidRPr="006F1E8E" w:rsidRDefault="002451F1" w:rsidP="002451F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451F1" w:rsidRPr="006F1E8E" w:rsidRDefault="002451F1" w:rsidP="002451F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451F1" w:rsidRDefault="002451F1" w:rsidP="002451F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451F1" w:rsidRDefault="002451F1" w:rsidP="002451F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451F1" w:rsidTr="00F439A0">
        <w:trPr>
          <w:trHeight w:val="551"/>
        </w:trPr>
        <w:tc>
          <w:tcPr>
            <w:tcW w:w="2943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451F1" w:rsidTr="00F439A0">
        <w:trPr>
          <w:trHeight w:val="551"/>
        </w:trPr>
        <w:tc>
          <w:tcPr>
            <w:tcW w:w="2943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451F1" w:rsidTr="00F439A0">
        <w:trPr>
          <w:trHeight w:val="551"/>
        </w:trPr>
        <w:tc>
          <w:tcPr>
            <w:tcW w:w="2943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2451F1" w:rsidRDefault="002451F1" w:rsidP="00DB4C5D">
      <w:pPr>
        <w:spacing w:before="11"/>
        <w:rPr>
          <w:b/>
          <w:sz w:val="23"/>
        </w:rPr>
      </w:pPr>
    </w:p>
    <w:p w:rsidR="002451F1" w:rsidRDefault="002451F1" w:rsidP="002451F1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6 «</w:t>
      </w:r>
      <w:r w:rsidRPr="002451F1">
        <w:t>Техническая механика и детали машин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451F1" w:rsidTr="00F439A0">
        <w:trPr>
          <w:trHeight w:val="554"/>
        </w:trPr>
        <w:tc>
          <w:tcPr>
            <w:tcW w:w="2943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451F1" w:rsidRDefault="002451F1" w:rsidP="002451F1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>с основами  технической механики и деталями машин</w:t>
            </w:r>
          </w:p>
        </w:tc>
      </w:tr>
      <w:tr w:rsidR="002451F1" w:rsidTr="00F439A0">
        <w:trPr>
          <w:trHeight w:val="607"/>
        </w:trPr>
        <w:tc>
          <w:tcPr>
            <w:tcW w:w="2943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451F1" w:rsidRPr="002451F1" w:rsidRDefault="002451F1" w:rsidP="002451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451F1">
              <w:rPr>
                <w:sz w:val="24"/>
              </w:rPr>
              <w:t>Основы технической механики</w:t>
            </w:r>
          </w:p>
          <w:p w:rsidR="002451F1" w:rsidRDefault="002451F1" w:rsidP="002451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451F1">
              <w:rPr>
                <w:sz w:val="24"/>
              </w:rPr>
              <w:t>Детали машин</w:t>
            </w:r>
          </w:p>
        </w:tc>
      </w:tr>
      <w:tr w:rsidR="002451F1" w:rsidTr="00F439A0">
        <w:trPr>
          <w:trHeight w:val="2454"/>
        </w:trPr>
        <w:tc>
          <w:tcPr>
            <w:tcW w:w="2943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451F1" w:rsidRDefault="006B2F4E" w:rsidP="002451F1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2451F1">
                <w:rPr>
                  <w:sz w:val="24"/>
                </w:rPr>
                <w:t>www.rsl.ru</w:t>
              </w:r>
              <w:r w:rsidR="002451F1">
                <w:rPr>
                  <w:spacing w:val="-2"/>
                  <w:sz w:val="24"/>
                </w:rPr>
                <w:t xml:space="preserve"> </w:t>
              </w:r>
            </w:hyperlink>
            <w:r w:rsidR="002451F1">
              <w:rPr>
                <w:sz w:val="24"/>
              </w:rPr>
              <w:t>—</w:t>
            </w:r>
            <w:r w:rsidR="002451F1">
              <w:rPr>
                <w:spacing w:val="-2"/>
                <w:sz w:val="24"/>
              </w:rPr>
              <w:t xml:space="preserve"> </w:t>
            </w:r>
            <w:r w:rsidR="002451F1">
              <w:rPr>
                <w:sz w:val="24"/>
              </w:rPr>
              <w:t>российская</w:t>
            </w:r>
            <w:r w:rsidR="002451F1">
              <w:rPr>
                <w:spacing w:val="-2"/>
                <w:sz w:val="24"/>
              </w:rPr>
              <w:t xml:space="preserve"> </w:t>
            </w:r>
            <w:r w:rsidR="002451F1">
              <w:rPr>
                <w:sz w:val="24"/>
              </w:rPr>
              <w:t>государственная</w:t>
            </w:r>
            <w:r w:rsidR="002451F1">
              <w:rPr>
                <w:spacing w:val="-2"/>
                <w:sz w:val="24"/>
              </w:rPr>
              <w:t xml:space="preserve"> </w:t>
            </w:r>
            <w:r w:rsidR="002451F1">
              <w:rPr>
                <w:sz w:val="24"/>
              </w:rPr>
              <w:t>библиотека</w:t>
            </w:r>
          </w:p>
          <w:p w:rsidR="002451F1" w:rsidRDefault="006B2F4E" w:rsidP="002451F1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2451F1">
                <w:rPr>
                  <w:sz w:val="24"/>
                </w:rPr>
                <w:t>www.elibrary.ru</w:t>
              </w:r>
              <w:r w:rsidR="002451F1">
                <w:rPr>
                  <w:spacing w:val="-2"/>
                  <w:sz w:val="24"/>
                </w:rPr>
                <w:t xml:space="preserve"> </w:t>
              </w:r>
            </w:hyperlink>
            <w:r w:rsidR="002451F1">
              <w:rPr>
                <w:sz w:val="24"/>
              </w:rPr>
              <w:t>—</w:t>
            </w:r>
            <w:r w:rsidR="002451F1">
              <w:rPr>
                <w:spacing w:val="-3"/>
                <w:sz w:val="24"/>
              </w:rPr>
              <w:t xml:space="preserve"> </w:t>
            </w:r>
            <w:r w:rsidR="002451F1">
              <w:rPr>
                <w:sz w:val="24"/>
              </w:rPr>
              <w:t>научная</w:t>
            </w:r>
            <w:r w:rsidR="002451F1">
              <w:rPr>
                <w:spacing w:val="-3"/>
                <w:sz w:val="24"/>
              </w:rPr>
              <w:t xml:space="preserve"> </w:t>
            </w:r>
            <w:r w:rsidR="002451F1">
              <w:rPr>
                <w:sz w:val="24"/>
              </w:rPr>
              <w:t>электронная</w:t>
            </w:r>
            <w:r w:rsidR="002451F1">
              <w:rPr>
                <w:spacing w:val="-3"/>
                <w:sz w:val="24"/>
              </w:rPr>
              <w:t xml:space="preserve"> </w:t>
            </w:r>
            <w:r w:rsidR="002451F1">
              <w:rPr>
                <w:sz w:val="24"/>
              </w:rPr>
              <w:t>библиотека</w:t>
            </w:r>
          </w:p>
          <w:p w:rsidR="002451F1" w:rsidRDefault="002451F1" w:rsidP="002451F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451F1" w:rsidRPr="006F1E8E" w:rsidRDefault="002451F1" w:rsidP="002451F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451F1" w:rsidRPr="006F1E8E" w:rsidRDefault="002451F1" w:rsidP="002451F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451F1" w:rsidRDefault="002451F1" w:rsidP="002451F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451F1" w:rsidRDefault="002451F1" w:rsidP="002451F1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451F1" w:rsidTr="00F439A0">
        <w:trPr>
          <w:trHeight w:val="551"/>
        </w:trPr>
        <w:tc>
          <w:tcPr>
            <w:tcW w:w="2943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451F1" w:rsidTr="00F439A0">
        <w:trPr>
          <w:trHeight w:val="551"/>
        </w:trPr>
        <w:tc>
          <w:tcPr>
            <w:tcW w:w="2943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451F1" w:rsidTr="00F439A0">
        <w:trPr>
          <w:trHeight w:val="551"/>
        </w:trPr>
        <w:tc>
          <w:tcPr>
            <w:tcW w:w="2943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451F1" w:rsidRDefault="002451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2451F1" w:rsidRDefault="002451F1" w:rsidP="00DB4C5D">
      <w:pPr>
        <w:spacing w:before="11"/>
        <w:rPr>
          <w:b/>
          <w:sz w:val="23"/>
        </w:rPr>
      </w:pPr>
    </w:p>
    <w:p w:rsidR="0037089D" w:rsidRDefault="0037089D" w:rsidP="0037089D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2451F1">
        <w:t>7</w:t>
      </w:r>
      <w:r>
        <w:t xml:space="preserve"> «</w:t>
      </w:r>
      <w:r w:rsidR="006B2F4E">
        <w:t>О</w:t>
      </w:r>
      <w:bookmarkStart w:id="2" w:name="_GoBack"/>
      <w:bookmarkEnd w:id="2"/>
      <w:r w:rsidR="002451F1" w:rsidRPr="002451F1">
        <w:t>храны труда</w:t>
      </w:r>
      <w:r>
        <w:t>»</w:t>
      </w:r>
    </w:p>
    <w:p w:rsidR="0037089D" w:rsidRDefault="0037089D" w:rsidP="0037089D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37089D" w:rsidTr="00F439A0">
        <w:trPr>
          <w:trHeight w:val="827"/>
        </w:trPr>
        <w:tc>
          <w:tcPr>
            <w:tcW w:w="2943" w:type="dxa"/>
          </w:tcPr>
          <w:p w:rsidR="0037089D" w:rsidRDefault="0037089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7089D" w:rsidRDefault="0037089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37089D" w:rsidTr="00F439A0">
        <w:trPr>
          <w:trHeight w:val="830"/>
        </w:trPr>
        <w:tc>
          <w:tcPr>
            <w:tcW w:w="2943" w:type="dxa"/>
          </w:tcPr>
          <w:p w:rsidR="0037089D" w:rsidRDefault="0037089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7089D" w:rsidRPr="00ED4278" w:rsidRDefault="0037089D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37089D" w:rsidRPr="00ED4278" w:rsidRDefault="0037089D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37089D" w:rsidRPr="00ED4278" w:rsidRDefault="0037089D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37089D" w:rsidRPr="00ED4278" w:rsidRDefault="0037089D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37089D" w:rsidRPr="00ED4278" w:rsidRDefault="0037089D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37089D" w:rsidRPr="00ED4278" w:rsidRDefault="0037089D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37089D" w:rsidRDefault="0037089D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37089D" w:rsidTr="00F439A0">
        <w:trPr>
          <w:trHeight w:val="415"/>
        </w:trPr>
        <w:tc>
          <w:tcPr>
            <w:tcW w:w="2943" w:type="dxa"/>
          </w:tcPr>
          <w:p w:rsidR="0037089D" w:rsidRDefault="0037089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37089D" w:rsidRDefault="006B2F4E" w:rsidP="0037089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 w:rsidR="0037089D">
                <w:rPr>
                  <w:sz w:val="24"/>
                </w:rPr>
                <w:t>www.rsl.ru</w:t>
              </w:r>
              <w:r w:rsidR="0037089D" w:rsidRPr="006F1E8E">
                <w:rPr>
                  <w:sz w:val="24"/>
                </w:rPr>
                <w:t xml:space="preserve"> </w:t>
              </w:r>
            </w:hyperlink>
            <w:r w:rsidR="0037089D">
              <w:rPr>
                <w:sz w:val="24"/>
              </w:rPr>
              <w:t>—</w:t>
            </w:r>
            <w:r w:rsidR="0037089D" w:rsidRPr="006F1E8E">
              <w:rPr>
                <w:sz w:val="24"/>
              </w:rPr>
              <w:t xml:space="preserve"> </w:t>
            </w:r>
            <w:r w:rsidR="0037089D">
              <w:rPr>
                <w:sz w:val="24"/>
              </w:rPr>
              <w:t>российская</w:t>
            </w:r>
            <w:r w:rsidR="0037089D" w:rsidRPr="006F1E8E">
              <w:rPr>
                <w:sz w:val="24"/>
              </w:rPr>
              <w:t xml:space="preserve"> </w:t>
            </w:r>
            <w:r w:rsidR="0037089D">
              <w:rPr>
                <w:sz w:val="24"/>
              </w:rPr>
              <w:t>государственная</w:t>
            </w:r>
            <w:r w:rsidR="0037089D" w:rsidRPr="006F1E8E">
              <w:rPr>
                <w:sz w:val="24"/>
              </w:rPr>
              <w:t xml:space="preserve"> </w:t>
            </w:r>
            <w:r w:rsidR="0037089D">
              <w:rPr>
                <w:sz w:val="24"/>
              </w:rPr>
              <w:t>библиотека</w:t>
            </w:r>
          </w:p>
          <w:p w:rsidR="0037089D" w:rsidRDefault="006B2F4E" w:rsidP="0037089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 w:rsidR="0037089D">
                <w:rPr>
                  <w:sz w:val="24"/>
                </w:rPr>
                <w:t>www.elibrary.ru</w:t>
              </w:r>
              <w:r w:rsidR="0037089D" w:rsidRPr="006F1E8E">
                <w:rPr>
                  <w:sz w:val="24"/>
                </w:rPr>
                <w:t xml:space="preserve"> </w:t>
              </w:r>
            </w:hyperlink>
            <w:r w:rsidR="0037089D">
              <w:rPr>
                <w:sz w:val="24"/>
              </w:rPr>
              <w:t>—</w:t>
            </w:r>
            <w:r w:rsidR="0037089D" w:rsidRPr="006F1E8E">
              <w:rPr>
                <w:sz w:val="24"/>
              </w:rPr>
              <w:t xml:space="preserve"> </w:t>
            </w:r>
            <w:r w:rsidR="0037089D">
              <w:rPr>
                <w:sz w:val="24"/>
              </w:rPr>
              <w:t>научная</w:t>
            </w:r>
            <w:r w:rsidR="0037089D" w:rsidRPr="006F1E8E">
              <w:rPr>
                <w:sz w:val="24"/>
              </w:rPr>
              <w:t xml:space="preserve"> </w:t>
            </w:r>
            <w:r w:rsidR="0037089D">
              <w:rPr>
                <w:sz w:val="24"/>
              </w:rPr>
              <w:t>электронная</w:t>
            </w:r>
            <w:r w:rsidR="0037089D" w:rsidRPr="006F1E8E">
              <w:rPr>
                <w:sz w:val="24"/>
              </w:rPr>
              <w:t xml:space="preserve"> </w:t>
            </w:r>
            <w:r w:rsidR="0037089D">
              <w:rPr>
                <w:sz w:val="24"/>
              </w:rPr>
              <w:t>библиотека</w:t>
            </w:r>
          </w:p>
          <w:p w:rsidR="0037089D" w:rsidRDefault="0037089D" w:rsidP="0037089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37089D" w:rsidRPr="006F1E8E" w:rsidRDefault="0037089D" w:rsidP="0037089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37089D" w:rsidRPr="006F1E8E" w:rsidRDefault="0037089D" w:rsidP="0037089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37089D" w:rsidRDefault="0037089D" w:rsidP="0037089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37089D" w:rsidRDefault="0037089D" w:rsidP="0037089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37089D" w:rsidTr="00F439A0">
        <w:trPr>
          <w:trHeight w:val="551"/>
        </w:trPr>
        <w:tc>
          <w:tcPr>
            <w:tcW w:w="2943" w:type="dxa"/>
          </w:tcPr>
          <w:p w:rsidR="0037089D" w:rsidRDefault="0037089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37089D" w:rsidRDefault="0037089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37089D" w:rsidRDefault="0037089D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37089D" w:rsidTr="00F439A0">
        <w:trPr>
          <w:trHeight w:val="551"/>
        </w:trPr>
        <w:tc>
          <w:tcPr>
            <w:tcW w:w="2943" w:type="dxa"/>
          </w:tcPr>
          <w:p w:rsidR="0037089D" w:rsidRDefault="0037089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37089D" w:rsidRDefault="0037089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37089D" w:rsidRPr="0049327E" w:rsidRDefault="0037089D" w:rsidP="00F439A0">
            <w:pPr>
              <w:ind w:left="57" w:right="57"/>
            </w:pPr>
            <w:r w:rsidRPr="0049327E">
              <w:t>Опрос</w:t>
            </w:r>
          </w:p>
        </w:tc>
      </w:tr>
      <w:tr w:rsidR="0037089D" w:rsidTr="00F439A0">
        <w:trPr>
          <w:trHeight w:val="551"/>
        </w:trPr>
        <w:tc>
          <w:tcPr>
            <w:tcW w:w="2943" w:type="dxa"/>
          </w:tcPr>
          <w:p w:rsidR="0037089D" w:rsidRDefault="0037089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37089D" w:rsidRDefault="0037089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37089D" w:rsidRDefault="0037089D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37089D" w:rsidRDefault="0037089D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3" w:name="_Hlk127281063"/>
      <w:bookmarkEnd w:id="1"/>
      <w:r>
        <w:t xml:space="preserve">Аннотация рабочей программы дисциплины № </w:t>
      </w:r>
      <w:r w:rsidR="002451F1">
        <w:t xml:space="preserve">8 </w:t>
      </w:r>
      <w:r>
        <w:t>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bookmarkEnd w:id="3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451F1" w:rsidRPr="002451F1" w:rsidRDefault="002451F1" w:rsidP="002451F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451F1">
              <w:rPr>
                <w:sz w:val="24"/>
              </w:rPr>
              <w:t>Устройство подвижного состава</w:t>
            </w:r>
          </w:p>
          <w:p w:rsidR="002451F1" w:rsidRPr="002451F1" w:rsidRDefault="002451F1" w:rsidP="002451F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451F1">
              <w:rPr>
                <w:sz w:val="24"/>
              </w:rPr>
              <w:t>Технология ремонта</w:t>
            </w:r>
          </w:p>
          <w:p w:rsidR="002451F1" w:rsidRPr="002451F1" w:rsidRDefault="002451F1" w:rsidP="002451F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451F1">
              <w:rPr>
                <w:sz w:val="24"/>
              </w:rPr>
              <w:t>ПТЭ и инструкции</w:t>
            </w:r>
          </w:p>
          <w:p w:rsidR="00683B1C" w:rsidRDefault="002451F1" w:rsidP="002451F1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2451F1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6B2F4E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9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B2F4E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0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2451F1">
        <w:t xml:space="preserve">9 </w:t>
      </w:r>
      <w:r>
        <w:t>«</w:t>
      </w:r>
      <w:r w:rsidR="002451F1">
        <w:t>Практическое обучение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451F1" w:rsidRPr="002451F1" w:rsidRDefault="00CF76A3" w:rsidP="002451F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451F1" w:rsidRPr="002451F1">
              <w:rPr>
                <w:sz w:val="24"/>
              </w:rPr>
              <w:t>Вводное занятие. Инструктаж по безопасному ведению работ</w:t>
            </w:r>
          </w:p>
          <w:p w:rsidR="00BB02AE" w:rsidRDefault="002451F1" w:rsidP="002451F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451F1">
              <w:rPr>
                <w:sz w:val="24"/>
              </w:rPr>
              <w:t>Обучение видам работ, предусмотренным квалификационными характеристиками слесаря по ремонту по</w:t>
            </w:r>
            <w:r>
              <w:rPr>
                <w:sz w:val="24"/>
              </w:rPr>
              <w:t>движного состава.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6B2F4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1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6B2F4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2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2451F1">
        <w:t>10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451F1"/>
    <w:rsid w:val="002552B8"/>
    <w:rsid w:val="0037089D"/>
    <w:rsid w:val="00371E3F"/>
    <w:rsid w:val="003C3951"/>
    <w:rsid w:val="003C760D"/>
    <w:rsid w:val="00473A64"/>
    <w:rsid w:val="00517A39"/>
    <w:rsid w:val="006157CF"/>
    <w:rsid w:val="00652018"/>
    <w:rsid w:val="00683B1C"/>
    <w:rsid w:val="006B2F4E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52B8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23</cp:revision>
  <cp:lastPrinted>2023-02-14T07:44:00Z</cp:lastPrinted>
  <dcterms:created xsi:type="dcterms:W3CDTF">2023-02-27T05:19:00Z</dcterms:created>
  <dcterms:modified xsi:type="dcterms:W3CDTF">2023-03-14T06:33:00Z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